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A7C" w:rsidRPr="006677C0" w:rsidRDefault="00924A98" w:rsidP="0001715B">
      <w:pPr>
        <w:jc w:val="center"/>
        <w:rPr>
          <w:rFonts w:asciiTheme="majorEastAsia" w:eastAsiaTheme="majorEastAsia" w:hAnsiTheme="majorEastAsia"/>
          <w:b/>
          <w:sz w:val="36"/>
          <w:szCs w:val="36"/>
        </w:rPr>
      </w:pPr>
      <w:r w:rsidRPr="006677C0">
        <w:rPr>
          <w:rFonts w:asciiTheme="majorEastAsia" w:eastAsiaTheme="majorEastAsia" w:hAnsiTheme="majorEastAsia" w:hint="eastAsia"/>
          <w:b/>
          <w:sz w:val="36"/>
          <w:szCs w:val="36"/>
        </w:rPr>
        <w:t>小山市公共下水道区域外流入</w:t>
      </w:r>
      <w:r w:rsidR="00175E7F">
        <w:rPr>
          <w:rFonts w:asciiTheme="majorEastAsia" w:eastAsiaTheme="majorEastAsia" w:hAnsiTheme="majorEastAsia" w:hint="eastAsia"/>
          <w:b/>
          <w:sz w:val="36"/>
          <w:szCs w:val="36"/>
        </w:rPr>
        <w:t>に伴う提出図書について</w:t>
      </w:r>
      <w:bookmarkStart w:id="0" w:name="_GoBack"/>
      <w:bookmarkEnd w:id="0"/>
    </w:p>
    <w:p w:rsidR="0001715B" w:rsidRPr="00E13137" w:rsidRDefault="0001715B" w:rsidP="0001715B">
      <w:pPr>
        <w:jc w:val="center"/>
        <w:rPr>
          <w:rFonts w:asciiTheme="majorEastAsia" w:eastAsiaTheme="majorEastAsia" w:hAnsiTheme="majorEastAsia"/>
        </w:rPr>
      </w:pPr>
    </w:p>
    <w:p w:rsidR="005E156D" w:rsidRPr="006677C0" w:rsidRDefault="00BA0565" w:rsidP="00C122FE">
      <w:pPr>
        <w:jc w:val="left"/>
        <w:rPr>
          <w:rFonts w:asciiTheme="majorEastAsia" w:eastAsiaTheme="majorEastAsia" w:hAnsiTheme="majorEastAsia"/>
          <w:b/>
          <w:sz w:val="24"/>
          <w:szCs w:val="24"/>
        </w:rPr>
      </w:pPr>
      <w:r w:rsidRPr="006677C0">
        <w:rPr>
          <w:rFonts w:asciiTheme="majorEastAsia" w:eastAsiaTheme="majorEastAsia" w:hAnsiTheme="majorEastAsia" w:hint="eastAsia"/>
          <w:b/>
          <w:sz w:val="24"/>
          <w:szCs w:val="24"/>
        </w:rPr>
        <w:t>１．</w:t>
      </w:r>
      <w:r w:rsidR="00924A98" w:rsidRPr="006677C0">
        <w:rPr>
          <w:rFonts w:asciiTheme="majorEastAsia" w:eastAsiaTheme="majorEastAsia" w:hAnsiTheme="majorEastAsia" w:hint="eastAsia"/>
          <w:b/>
          <w:sz w:val="24"/>
          <w:szCs w:val="24"/>
        </w:rPr>
        <w:t>区域外流入</w:t>
      </w:r>
      <w:r w:rsidR="00E24792" w:rsidRPr="006677C0">
        <w:rPr>
          <w:rFonts w:asciiTheme="majorEastAsia" w:eastAsiaTheme="majorEastAsia" w:hAnsiTheme="majorEastAsia" w:hint="eastAsia"/>
          <w:b/>
          <w:sz w:val="24"/>
          <w:szCs w:val="24"/>
        </w:rPr>
        <w:t>の対象者</w:t>
      </w:r>
    </w:p>
    <w:p w:rsidR="006677C0" w:rsidRDefault="00924A98" w:rsidP="00B66C90">
      <w:pPr>
        <w:ind w:firstLineChars="100" w:firstLine="240"/>
        <w:jc w:val="left"/>
        <w:rPr>
          <w:rFonts w:asciiTheme="majorEastAsia" w:eastAsiaTheme="majorEastAsia" w:hAnsiTheme="majorEastAsia" w:cs="ＭＳ 明朝"/>
          <w:color w:val="000000"/>
          <w:sz w:val="24"/>
          <w:szCs w:val="24"/>
        </w:rPr>
      </w:pPr>
      <w:r w:rsidRPr="006677C0">
        <w:rPr>
          <w:rFonts w:asciiTheme="majorEastAsia" w:eastAsiaTheme="majorEastAsia" w:hAnsiTheme="majorEastAsia" w:cs="ＭＳ 明朝" w:hint="eastAsia"/>
          <w:color w:val="000000"/>
          <w:sz w:val="24"/>
          <w:szCs w:val="24"/>
        </w:rPr>
        <w:t>区域外流入することができる者は、小山市生活排水処理計画の公共下水道に係る</w:t>
      </w:r>
    </w:p>
    <w:p w:rsidR="006677C0" w:rsidRDefault="00924A98" w:rsidP="00B66C90">
      <w:pPr>
        <w:ind w:firstLineChars="100" w:firstLine="240"/>
        <w:jc w:val="left"/>
        <w:rPr>
          <w:rFonts w:asciiTheme="majorEastAsia" w:eastAsiaTheme="majorEastAsia" w:hAnsiTheme="majorEastAsia" w:cs="ＭＳ 明朝"/>
          <w:color w:val="000000"/>
          <w:sz w:val="24"/>
          <w:szCs w:val="24"/>
        </w:rPr>
      </w:pPr>
      <w:r w:rsidRPr="006677C0">
        <w:rPr>
          <w:rFonts w:asciiTheme="majorEastAsia" w:eastAsiaTheme="majorEastAsia" w:hAnsiTheme="majorEastAsia" w:cs="ＭＳ 明朝" w:hint="eastAsia"/>
          <w:color w:val="000000"/>
          <w:sz w:val="24"/>
          <w:szCs w:val="24"/>
        </w:rPr>
        <w:t>長期整備構想区域（下水道全体計画区域）内の土地又は同区域に隣接している土地</w:t>
      </w:r>
    </w:p>
    <w:p w:rsidR="00CC022B" w:rsidRPr="006677C0" w:rsidRDefault="00924A98" w:rsidP="006677C0">
      <w:pPr>
        <w:ind w:leftChars="100" w:left="210"/>
        <w:jc w:val="left"/>
        <w:rPr>
          <w:rFonts w:asciiTheme="majorEastAsia" w:eastAsiaTheme="majorEastAsia" w:hAnsiTheme="majorEastAsia"/>
          <w:sz w:val="24"/>
          <w:szCs w:val="24"/>
        </w:rPr>
      </w:pPr>
      <w:r w:rsidRPr="006677C0">
        <w:rPr>
          <w:rFonts w:asciiTheme="majorEastAsia" w:eastAsiaTheme="majorEastAsia" w:hAnsiTheme="majorEastAsia" w:cs="ＭＳ 明朝" w:hint="eastAsia"/>
          <w:color w:val="000000"/>
          <w:sz w:val="24"/>
          <w:szCs w:val="24"/>
        </w:rPr>
        <w:t>の所有者又は占有者（区域外流入について当該土地の所有者の同意を得た者に限る。）</w:t>
      </w:r>
      <w:r w:rsidR="00A70DBC" w:rsidRPr="006677C0">
        <w:rPr>
          <w:rFonts w:asciiTheme="majorEastAsia" w:eastAsiaTheme="majorEastAsia" w:hAnsiTheme="majorEastAsia" w:cs="ＭＳ 明朝" w:hint="eastAsia"/>
          <w:color w:val="000000"/>
          <w:sz w:val="24"/>
          <w:szCs w:val="24"/>
        </w:rPr>
        <w:t>です</w:t>
      </w:r>
      <w:r w:rsidRPr="006677C0">
        <w:rPr>
          <w:rFonts w:asciiTheme="majorEastAsia" w:eastAsiaTheme="majorEastAsia" w:hAnsiTheme="majorEastAsia" w:cs="ＭＳ 明朝" w:hint="eastAsia"/>
          <w:color w:val="000000"/>
          <w:sz w:val="24"/>
          <w:szCs w:val="24"/>
        </w:rPr>
        <w:t>。</w:t>
      </w:r>
    </w:p>
    <w:p w:rsidR="00E24792" w:rsidRDefault="00E24792" w:rsidP="00B66C90">
      <w:pPr>
        <w:ind w:firstLineChars="100" w:firstLine="210"/>
        <w:jc w:val="left"/>
        <w:rPr>
          <w:rFonts w:asciiTheme="majorEastAsia" w:eastAsiaTheme="majorEastAsia" w:hAnsiTheme="majorEastAsia"/>
        </w:rPr>
      </w:pPr>
    </w:p>
    <w:p w:rsidR="002142D8" w:rsidRPr="006677C0" w:rsidRDefault="003A0586" w:rsidP="00A70DBC">
      <w:pPr>
        <w:ind w:left="240" w:hangingChars="100" w:hanging="240"/>
        <w:jc w:val="left"/>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w:t>
      </w:r>
      <w:r w:rsidR="00A70DBC" w:rsidRPr="006677C0">
        <w:rPr>
          <w:rFonts w:asciiTheme="majorEastAsia" w:eastAsiaTheme="majorEastAsia" w:hAnsiTheme="majorEastAsia" w:hint="eastAsia"/>
          <w:sz w:val="24"/>
          <w:szCs w:val="24"/>
        </w:rPr>
        <w:t>上記</w:t>
      </w:r>
      <w:r w:rsidR="00C34671" w:rsidRPr="006677C0">
        <w:rPr>
          <w:rFonts w:asciiTheme="majorEastAsia" w:eastAsiaTheme="majorEastAsia" w:hAnsiTheme="majorEastAsia" w:hint="eastAsia"/>
          <w:sz w:val="24"/>
          <w:szCs w:val="24"/>
        </w:rPr>
        <w:t>対象者に該当する場合</w:t>
      </w:r>
      <w:r w:rsidR="00A70DBC" w:rsidRPr="006677C0">
        <w:rPr>
          <w:rFonts w:asciiTheme="majorEastAsia" w:eastAsiaTheme="majorEastAsia" w:hAnsiTheme="majorEastAsia" w:hint="eastAsia"/>
          <w:sz w:val="24"/>
          <w:szCs w:val="24"/>
        </w:rPr>
        <w:t>、下記条件を満たすことで区域外流入による公共下水道の接続が認められます</w:t>
      </w:r>
      <w:r w:rsidR="002142D8" w:rsidRPr="006677C0">
        <w:rPr>
          <w:rFonts w:asciiTheme="majorEastAsia" w:eastAsiaTheme="majorEastAsia" w:hAnsiTheme="majorEastAsia" w:hint="eastAsia"/>
          <w:sz w:val="24"/>
          <w:szCs w:val="24"/>
        </w:rPr>
        <w:t>。</w:t>
      </w:r>
    </w:p>
    <w:p w:rsidR="002142D8" w:rsidRPr="006677C0" w:rsidRDefault="00C34671" w:rsidP="00B66C90">
      <w:pPr>
        <w:ind w:firstLineChars="100" w:firstLine="240"/>
        <w:jc w:val="left"/>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w:t>
      </w:r>
      <w:r w:rsidRPr="006677C0">
        <w:rPr>
          <w:rFonts w:asciiTheme="majorEastAsia" w:eastAsiaTheme="majorEastAsia" w:hAnsiTheme="majorEastAsia" w:cs="ＭＳ 明朝" w:hint="eastAsia"/>
          <w:color w:val="000000"/>
          <w:sz w:val="24"/>
          <w:szCs w:val="24"/>
        </w:rPr>
        <w:t>設置する排水施設が法、小山市下水道条例等の規定に適合していること。</w:t>
      </w:r>
    </w:p>
    <w:p w:rsidR="002142D8" w:rsidRPr="006677C0" w:rsidRDefault="00FA6708" w:rsidP="00BA0565">
      <w:pPr>
        <w:ind w:leftChars="100" w:left="450" w:hangingChars="100" w:hanging="240"/>
        <w:jc w:val="left"/>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w:t>
      </w:r>
      <w:r w:rsidR="00C34671" w:rsidRPr="006677C0">
        <w:rPr>
          <w:rFonts w:asciiTheme="majorEastAsia" w:eastAsiaTheme="majorEastAsia" w:hAnsiTheme="majorEastAsia" w:cs="ＭＳ 明朝" w:hint="eastAsia"/>
          <w:color w:val="000000"/>
          <w:sz w:val="24"/>
          <w:szCs w:val="24"/>
        </w:rPr>
        <w:t>当該区域外流入が小山市下水道事業計画に支障をきたすものでないこと。</w:t>
      </w:r>
    </w:p>
    <w:p w:rsidR="0070136C" w:rsidRPr="006677C0" w:rsidRDefault="00B66C90" w:rsidP="00C122FE">
      <w:pPr>
        <w:jc w:val="left"/>
        <w:rPr>
          <w:rFonts w:asciiTheme="majorEastAsia" w:eastAsiaTheme="majorEastAsia" w:hAnsiTheme="majorEastAsia" w:cs="ＭＳ 明朝"/>
          <w:color w:val="000000"/>
          <w:sz w:val="24"/>
          <w:szCs w:val="24"/>
        </w:rPr>
      </w:pPr>
      <w:r w:rsidRPr="006677C0">
        <w:rPr>
          <w:rFonts w:asciiTheme="majorEastAsia" w:eastAsiaTheme="majorEastAsia" w:hAnsiTheme="majorEastAsia" w:hint="eastAsia"/>
          <w:sz w:val="24"/>
          <w:szCs w:val="24"/>
        </w:rPr>
        <w:t xml:space="preserve">　</w:t>
      </w:r>
      <w:r w:rsidR="00C34671" w:rsidRPr="006677C0">
        <w:rPr>
          <w:rFonts w:asciiTheme="majorEastAsia" w:eastAsiaTheme="majorEastAsia" w:hAnsiTheme="majorEastAsia" w:hint="eastAsia"/>
          <w:sz w:val="24"/>
          <w:szCs w:val="24"/>
        </w:rPr>
        <w:t>・</w:t>
      </w:r>
      <w:r w:rsidR="00C34671" w:rsidRPr="006677C0">
        <w:rPr>
          <w:rFonts w:asciiTheme="majorEastAsia" w:eastAsiaTheme="majorEastAsia" w:hAnsiTheme="majorEastAsia" w:cs="ＭＳ 明朝" w:hint="eastAsia"/>
          <w:color w:val="000000"/>
          <w:sz w:val="24"/>
          <w:szCs w:val="24"/>
        </w:rPr>
        <w:t>当該区域外流入が自然流下により行われるものであること。</w:t>
      </w:r>
    </w:p>
    <w:p w:rsidR="00AD1572" w:rsidRPr="006677C0" w:rsidRDefault="00C34671" w:rsidP="00C122FE">
      <w:pPr>
        <w:jc w:val="left"/>
        <w:rPr>
          <w:rFonts w:asciiTheme="majorEastAsia" w:eastAsiaTheme="majorEastAsia" w:hAnsiTheme="majorEastAsia" w:cs="ＭＳ 明朝"/>
          <w:color w:val="000000"/>
          <w:sz w:val="24"/>
          <w:szCs w:val="24"/>
        </w:rPr>
      </w:pPr>
      <w:r w:rsidRPr="006677C0">
        <w:rPr>
          <w:rFonts w:asciiTheme="majorEastAsia" w:eastAsiaTheme="majorEastAsia" w:hAnsiTheme="majorEastAsia" w:cs="ＭＳ 明朝" w:hint="eastAsia"/>
          <w:color w:val="000000"/>
          <w:sz w:val="24"/>
          <w:szCs w:val="24"/>
        </w:rPr>
        <w:t xml:space="preserve">　・その他下水道管理者が提示した条件を満たすものであること。</w:t>
      </w:r>
    </w:p>
    <w:p w:rsidR="00C34671" w:rsidRPr="006677C0" w:rsidRDefault="00AD1572" w:rsidP="00A70DBC">
      <w:pPr>
        <w:ind w:leftChars="100" w:left="450" w:hangingChars="100" w:hanging="240"/>
        <w:jc w:val="left"/>
        <w:rPr>
          <w:rFonts w:asciiTheme="majorEastAsia" w:eastAsiaTheme="majorEastAsia" w:hAnsiTheme="majorEastAsia"/>
          <w:sz w:val="24"/>
          <w:szCs w:val="24"/>
        </w:rPr>
      </w:pPr>
      <w:r w:rsidRPr="006677C0">
        <w:rPr>
          <w:rFonts w:asciiTheme="majorEastAsia" w:eastAsiaTheme="majorEastAsia" w:hAnsiTheme="majorEastAsia" w:cs="ＭＳ 明朝" w:hint="eastAsia"/>
          <w:color w:val="000000"/>
          <w:sz w:val="24"/>
          <w:szCs w:val="24"/>
        </w:rPr>
        <w:t>※申請地が流域下水道区域</w:t>
      </w:r>
      <w:r w:rsidR="00801681" w:rsidRPr="006677C0">
        <w:rPr>
          <w:rFonts w:asciiTheme="majorEastAsia" w:eastAsiaTheme="majorEastAsia" w:hAnsiTheme="majorEastAsia" w:cs="ＭＳ 明朝" w:hint="eastAsia"/>
          <w:color w:val="000000"/>
          <w:sz w:val="24"/>
          <w:szCs w:val="24"/>
        </w:rPr>
        <w:t>（思川処理区）</w:t>
      </w:r>
      <w:r w:rsidRPr="006677C0">
        <w:rPr>
          <w:rFonts w:asciiTheme="majorEastAsia" w:eastAsiaTheme="majorEastAsia" w:hAnsiTheme="majorEastAsia" w:cs="ＭＳ 明朝" w:hint="eastAsia"/>
          <w:color w:val="000000"/>
          <w:sz w:val="24"/>
          <w:szCs w:val="24"/>
        </w:rPr>
        <w:t>に隣接する場合、</w:t>
      </w:r>
      <w:r w:rsidR="00A70DBC" w:rsidRPr="006677C0">
        <w:rPr>
          <w:rFonts w:asciiTheme="majorEastAsia" w:eastAsiaTheme="majorEastAsia" w:hAnsiTheme="majorEastAsia" w:hint="eastAsia"/>
          <w:sz w:val="24"/>
          <w:szCs w:val="24"/>
        </w:rPr>
        <w:t>栃木県下水道管理事務所の許可を得る必要があります</w:t>
      </w:r>
      <w:r w:rsidRPr="006677C0">
        <w:rPr>
          <w:rFonts w:asciiTheme="majorEastAsia" w:eastAsiaTheme="majorEastAsia" w:hAnsiTheme="majorEastAsia" w:hint="eastAsia"/>
          <w:sz w:val="24"/>
          <w:szCs w:val="24"/>
        </w:rPr>
        <w:t>。</w:t>
      </w:r>
      <w:r w:rsidR="00A70DBC" w:rsidRPr="006677C0">
        <w:rPr>
          <w:rFonts w:asciiTheme="majorEastAsia" w:eastAsiaTheme="majorEastAsia" w:hAnsiTheme="majorEastAsia" w:hint="eastAsia"/>
          <w:sz w:val="24"/>
          <w:szCs w:val="24"/>
        </w:rPr>
        <w:t>栃木県下水道管理事務所との協議は上下水道施設課の方で行います。</w:t>
      </w:r>
    </w:p>
    <w:p w:rsidR="00A70DBC" w:rsidRPr="00A70DBC" w:rsidRDefault="00A70DBC" w:rsidP="00A70DBC">
      <w:pPr>
        <w:ind w:leftChars="100" w:left="420" w:hangingChars="100" w:hanging="210"/>
        <w:jc w:val="left"/>
        <w:rPr>
          <w:rFonts w:asciiTheme="majorEastAsia" w:eastAsiaTheme="majorEastAsia" w:hAnsiTheme="majorEastAsia" w:cs="ＭＳ 明朝"/>
          <w:color w:val="000000"/>
        </w:rPr>
      </w:pPr>
    </w:p>
    <w:p w:rsidR="006677C0" w:rsidRDefault="00C55E81" w:rsidP="00CC022B">
      <w:pPr>
        <w:rPr>
          <w:rFonts w:asciiTheme="majorEastAsia" w:eastAsiaTheme="majorEastAsia" w:hAnsiTheme="majorEastAsia"/>
          <w:b/>
          <w:sz w:val="24"/>
          <w:szCs w:val="24"/>
        </w:rPr>
      </w:pPr>
      <w:r w:rsidRPr="006677C0">
        <w:rPr>
          <w:rFonts w:asciiTheme="majorEastAsia" w:eastAsiaTheme="majorEastAsia" w:hAnsiTheme="majorEastAsia" w:hint="eastAsia"/>
          <w:b/>
          <w:sz w:val="24"/>
          <w:szCs w:val="24"/>
        </w:rPr>
        <w:t>２</w:t>
      </w:r>
      <w:r w:rsidR="00E13137" w:rsidRPr="006677C0">
        <w:rPr>
          <w:rFonts w:asciiTheme="majorEastAsia" w:eastAsiaTheme="majorEastAsia" w:hAnsiTheme="majorEastAsia" w:hint="eastAsia"/>
          <w:b/>
          <w:sz w:val="24"/>
          <w:szCs w:val="24"/>
        </w:rPr>
        <w:t>．提出書類　※２部提出</w:t>
      </w:r>
    </w:p>
    <w:p w:rsidR="00690E54" w:rsidRPr="006677C0" w:rsidRDefault="00E13137" w:rsidP="00CC022B">
      <w:pPr>
        <w:rPr>
          <w:rFonts w:asciiTheme="majorEastAsia" w:eastAsiaTheme="majorEastAsia" w:hAnsiTheme="majorEastAsia"/>
          <w:b/>
          <w:sz w:val="24"/>
          <w:szCs w:val="24"/>
        </w:rPr>
      </w:pPr>
      <w:r w:rsidRPr="006677C0">
        <w:rPr>
          <w:rFonts w:asciiTheme="majorEastAsia" w:eastAsiaTheme="majorEastAsia" w:hAnsiTheme="majorEastAsia" w:hint="eastAsia"/>
          <w:b/>
          <w:sz w:val="24"/>
          <w:szCs w:val="24"/>
        </w:rPr>
        <w:t>（１部は</w:t>
      </w:r>
      <w:r w:rsidR="002B6163" w:rsidRPr="006677C0">
        <w:rPr>
          <w:rFonts w:asciiTheme="majorEastAsia" w:eastAsiaTheme="majorEastAsia" w:hAnsiTheme="majorEastAsia" w:hint="eastAsia"/>
          <w:b/>
          <w:sz w:val="24"/>
          <w:szCs w:val="24"/>
        </w:rPr>
        <w:t>区域外流入許可決定通知書</w:t>
      </w:r>
      <w:r w:rsidRPr="006677C0">
        <w:rPr>
          <w:rFonts w:asciiTheme="majorEastAsia" w:eastAsiaTheme="majorEastAsia" w:hAnsiTheme="majorEastAsia" w:hint="eastAsia"/>
          <w:b/>
          <w:sz w:val="24"/>
          <w:szCs w:val="24"/>
        </w:rPr>
        <w:t>交付時に返却いたします。）</w:t>
      </w:r>
    </w:p>
    <w:p w:rsidR="00342A7C" w:rsidRPr="006677C0" w:rsidRDefault="008C5924" w:rsidP="00342A7C">
      <w:pPr>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１）小山市公共下水道区域外流入許可申請書</w:t>
      </w:r>
    </w:p>
    <w:p w:rsidR="00342A7C" w:rsidRPr="006677C0" w:rsidRDefault="008C5924" w:rsidP="00342A7C">
      <w:pPr>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・区域外流入に係る土地の地番、面積</w:t>
      </w:r>
    </w:p>
    <w:p w:rsidR="00342A7C" w:rsidRPr="006677C0" w:rsidRDefault="008C5924" w:rsidP="00342A7C">
      <w:pPr>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・設置施設の規模及び用途（建物面積、排水量、戸数、用途</w:t>
      </w:r>
      <w:r w:rsidR="00342A7C" w:rsidRPr="006677C0">
        <w:rPr>
          <w:rFonts w:asciiTheme="majorEastAsia" w:eastAsiaTheme="majorEastAsia" w:hAnsiTheme="majorEastAsia" w:hint="eastAsia"/>
          <w:sz w:val="24"/>
          <w:szCs w:val="24"/>
        </w:rPr>
        <w:t>）</w:t>
      </w:r>
    </w:p>
    <w:p w:rsidR="00342A7C" w:rsidRPr="006677C0" w:rsidRDefault="00342A7C" w:rsidP="00342A7C">
      <w:pPr>
        <w:rPr>
          <w:rFonts w:asciiTheme="majorEastAsia" w:eastAsiaTheme="majorEastAsia" w:hAnsiTheme="majorEastAsia"/>
          <w:sz w:val="24"/>
          <w:szCs w:val="24"/>
        </w:rPr>
      </w:pPr>
    </w:p>
    <w:p w:rsidR="00342A7C" w:rsidRPr="006677C0" w:rsidRDefault="00342A7C" w:rsidP="00342A7C">
      <w:pPr>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２）委任状</w:t>
      </w:r>
    </w:p>
    <w:p w:rsidR="00342A7C" w:rsidRPr="006677C0" w:rsidRDefault="00342A7C" w:rsidP="00342A7C">
      <w:pPr>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・代理人連絡先は必ず記入のこと</w:t>
      </w:r>
    </w:p>
    <w:p w:rsidR="00342A7C" w:rsidRPr="006677C0" w:rsidRDefault="00342A7C" w:rsidP="00342A7C">
      <w:pPr>
        <w:rPr>
          <w:rFonts w:asciiTheme="majorEastAsia" w:eastAsiaTheme="majorEastAsia" w:hAnsiTheme="majorEastAsia"/>
          <w:sz w:val="24"/>
          <w:szCs w:val="24"/>
        </w:rPr>
      </w:pPr>
    </w:p>
    <w:p w:rsidR="00342A7C" w:rsidRPr="006677C0" w:rsidRDefault="00342A7C" w:rsidP="00342A7C">
      <w:pPr>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３）位置図および案内図</w:t>
      </w:r>
    </w:p>
    <w:p w:rsidR="00342A7C" w:rsidRPr="006677C0" w:rsidRDefault="00342A7C" w:rsidP="00342A7C">
      <w:pPr>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・申請地および申請箇所の表示</w:t>
      </w:r>
    </w:p>
    <w:p w:rsidR="00342A7C" w:rsidRPr="006677C0" w:rsidRDefault="00342A7C" w:rsidP="00342A7C">
      <w:pPr>
        <w:rPr>
          <w:rFonts w:asciiTheme="majorEastAsia" w:eastAsiaTheme="majorEastAsia" w:hAnsiTheme="majorEastAsia"/>
          <w:sz w:val="24"/>
          <w:szCs w:val="24"/>
        </w:rPr>
      </w:pPr>
    </w:p>
    <w:p w:rsidR="00342A7C" w:rsidRPr="006677C0" w:rsidRDefault="00342A7C" w:rsidP="00342A7C">
      <w:pPr>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４）</w:t>
      </w:r>
      <w:r w:rsidR="00782E21" w:rsidRPr="006677C0">
        <w:rPr>
          <w:rFonts w:asciiTheme="majorEastAsia" w:eastAsiaTheme="majorEastAsia" w:hAnsiTheme="majorEastAsia" w:hint="eastAsia"/>
          <w:sz w:val="24"/>
          <w:szCs w:val="24"/>
        </w:rPr>
        <w:t>公図の写し</w:t>
      </w:r>
    </w:p>
    <w:p w:rsidR="00342A7C" w:rsidRPr="006677C0" w:rsidRDefault="00342A7C" w:rsidP="00342A7C">
      <w:pPr>
        <w:rPr>
          <w:rFonts w:asciiTheme="majorEastAsia" w:eastAsiaTheme="majorEastAsia" w:hAnsiTheme="majorEastAsia"/>
          <w:sz w:val="24"/>
          <w:szCs w:val="24"/>
        </w:rPr>
      </w:pPr>
    </w:p>
    <w:p w:rsidR="00342A7C" w:rsidRPr="006677C0" w:rsidRDefault="00342A7C" w:rsidP="00342A7C">
      <w:pPr>
        <w:rPr>
          <w:rFonts w:asciiTheme="majorEastAsia" w:eastAsiaTheme="majorEastAsia" w:hAnsiTheme="majorEastAsia"/>
          <w:sz w:val="24"/>
          <w:szCs w:val="24"/>
          <w:u w:val="single"/>
        </w:rPr>
      </w:pPr>
      <w:r w:rsidRPr="006677C0">
        <w:rPr>
          <w:rFonts w:asciiTheme="majorEastAsia" w:eastAsiaTheme="majorEastAsia" w:hAnsiTheme="majorEastAsia" w:hint="eastAsia"/>
          <w:sz w:val="24"/>
          <w:szCs w:val="24"/>
        </w:rPr>
        <w:t>５</w:t>
      </w:r>
      <w:r w:rsidR="00782E21" w:rsidRPr="006677C0">
        <w:rPr>
          <w:rFonts w:asciiTheme="majorEastAsia" w:eastAsiaTheme="majorEastAsia" w:hAnsiTheme="majorEastAsia" w:hint="eastAsia"/>
          <w:sz w:val="24"/>
          <w:szCs w:val="24"/>
        </w:rPr>
        <w:t>）</w:t>
      </w:r>
      <w:r w:rsidRPr="006677C0">
        <w:rPr>
          <w:rFonts w:asciiTheme="majorEastAsia" w:eastAsiaTheme="majorEastAsia" w:hAnsiTheme="majorEastAsia" w:hint="eastAsia"/>
          <w:sz w:val="24"/>
          <w:szCs w:val="24"/>
        </w:rPr>
        <w:t>汚水排水計画平面図</w:t>
      </w:r>
    </w:p>
    <w:p w:rsidR="00342A7C" w:rsidRPr="006677C0" w:rsidRDefault="00342A7C" w:rsidP="00342A7C">
      <w:pPr>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・既設汚水管の表示、接続箇所およびその方法の記入を含む</w:t>
      </w:r>
    </w:p>
    <w:p w:rsidR="00342A7C" w:rsidRPr="006E6D0B" w:rsidRDefault="00342A7C" w:rsidP="00342A7C">
      <w:pPr>
        <w:rPr>
          <w:rFonts w:asciiTheme="majorEastAsia" w:eastAsiaTheme="majorEastAsia" w:hAnsiTheme="majorEastAsia"/>
          <w:szCs w:val="24"/>
        </w:rPr>
      </w:pPr>
    </w:p>
    <w:p w:rsidR="00342A7C" w:rsidRPr="006677C0" w:rsidRDefault="00342A7C" w:rsidP="00342A7C">
      <w:pPr>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６）汚水管縦断図</w:t>
      </w:r>
    </w:p>
    <w:p w:rsidR="00342A7C" w:rsidRPr="006677C0" w:rsidRDefault="00342A7C" w:rsidP="00342A7C">
      <w:pPr>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・接続箇所とその高さ、管渠勾配等の記入</w:t>
      </w:r>
    </w:p>
    <w:p w:rsidR="00342A7C" w:rsidRDefault="00342A7C" w:rsidP="00342A7C">
      <w:pPr>
        <w:rPr>
          <w:rFonts w:asciiTheme="majorEastAsia" w:eastAsiaTheme="majorEastAsia" w:hAnsiTheme="majorEastAsia"/>
          <w:szCs w:val="24"/>
        </w:rPr>
      </w:pPr>
    </w:p>
    <w:p w:rsidR="006677C0" w:rsidRDefault="006677C0" w:rsidP="00342A7C">
      <w:pPr>
        <w:rPr>
          <w:rFonts w:asciiTheme="majorEastAsia" w:eastAsiaTheme="majorEastAsia" w:hAnsiTheme="majorEastAsia"/>
          <w:sz w:val="24"/>
          <w:szCs w:val="24"/>
        </w:rPr>
      </w:pPr>
    </w:p>
    <w:p w:rsidR="006677C0" w:rsidRDefault="006677C0" w:rsidP="00342A7C">
      <w:pPr>
        <w:rPr>
          <w:rFonts w:asciiTheme="majorEastAsia" w:eastAsiaTheme="majorEastAsia" w:hAnsiTheme="majorEastAsia"/>
          <w:sz w:val="24"/>
          <w:szCs w:val="24"/>
        </w:rPr>
      </w:pPr>
    </w:p>
    <w:p w:rsidR="00342A7C" w:rsidRPr="006677C0" w:rsidRDefault="00342A7C" w:rsidP="00342A7C">
      <w:pPr>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７）標準断面図および標準構造図</w:t>
      </w:r>
    </w:p>
    <w:p w:rsidR="00342A7C" w:rsidRPr="006677C0" w:rsidRDefault="00342A7C" w:rsidP="00342A7C">
      <w:pPr>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・汚水管とその付帯施設の占用位置を表示</w:t>
      </w:r>
    </w:p>
    <w:p w:rsidR="00342A7C" w:rsidRPr="006677C0" w:rsidRDefault="00342A7C" w:rsidP="00342A7C">
      <w:pPr>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・協議書に記入された下水道施設の構造図を全て添付のこと</w:t>
      </w:r>
    </w:p>
    <w:p w:rsidR="00342A7C" w:rsidRPr="006677C0" w:rsidRDefault="00342A7C" w:rsidP="00342A7C">
      <w:pPr>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・道路復旧断面図</w:t>
      </w:r>
    </w:p>
    <w:p w:rsidR="00E13137" w:rsidRDefault="00E13137" w:rsidP="00342A7C">
      <w:pPr>
        <w:rPr>
          <w:rFonts w:asciiTheme="majorEastAsia" w:eastAsiaTheme="majorEastAsia" w:hAnsiTheme="majorEastAsia"/>
          <w:szCs w:val="24"/>
        </w:rPr>
      </w:pPr>
    </w:p>
    <w:p w:rsidR="00342A7C" w:rsidRPr="006677C0" w:rsidRDefault="00782E21" w:rsidP="00342A7C">
      <w:pPr>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８）下水道管、マンホール等の標準構造図</w:t>
      </w:r>
    </w:p>
    <w:p w:rsidR="003A0586" w:rsidRPr="006677C0" w:rsidRDefault="003A0586" w:rsidP="00342A7C">
      <w:pPr>
        <w:rPr>
          <w:rFonts w:asciiTheme="majorEastAsia" w:eastAsiaTheme="majorEastAsia" w:hAnsiTheme="majorEastAsia"/>
          <w:sz w:val="24"/>
          <w:szCs w:val="24"/>
        </w:rPr>
      </w:pPr>
    </w:p>
    <w:p w:rsidR="00782E21" w:rsidRPr="006677C0" w:rsidRDefault="00782E21" w:rsidP="00342A7C">
      <w:pPr>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９）</w:t>
      </w:r>
      <w:r w:rsidR="00B80B3F" w:rsidRPr="006677C0">
        <w:rPr>
          <w:rFonts w:asciiTheme="majorEastAsia" w:eastAsiaTheme="majorEastAsia" w:hAnsiTheme="majorEastAsia" w:hint="eastAsia"/>
          <w:sz w:val="24"/>
          <w:szCs w:val="24"/>
        </w:rPr>
        <w:t>申請地内からの計画排水流量の計算書</w:t>
      </w:r>
    </w:p>
    <w:p w:rsidR="00782E21" w:rsidRPr="006677C0" w:rsidRDefault="00782E21" w:rsidP="00342A7C">
      <w:pPr>
        <w:rPr>
          <w:rFonts w:asciiTheme="majorEastAsia" w:eastAsiaTheme="majorEastAsia" w:hAnsiTheme="majorEastAsia"/>
          <w:sz w:val="24"/>
          <w:szCs w:val="24"/>
        </w:rPr>
      </w:pPr>
    </w:p>
    <w:p w:rsidR="00782E21" w:rsidRPr="006677C0" w:rsidRDefault="00782E21" w:rsidP="00342A7C">
      <w:pPr>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10）</w:t>
      </w:r>
      <w:r w:rsidR="00A433F0" w:rsidRPr="006677C0">
        <w:rPr>
          <w:rFonts w:asciiTheme="majorEastAsia" w:eastAsiaTheme="majorEastAsia" w:hAnsiTheme="majorEastAsia" w:hint="eastAsia"/>
          <w:sz w:val="24"/>
          <w:szCs w:val="24"/>
        </w:rPr>
        <w:t>地積測量</w:t>
      </w:r>
      <w:r w:rsidRPr="006677C0">
        <w:rPr>
          <w:rFonts w:asciiTheme="majorEastAsia" w:eastAsiaTheme="majorEastAsia" w:hAnsiTheme="majorEastAsia" w:hint="eastAsia"/>
          <w:sz w:val="24"/>
          <w:szCs w:val="24"/>
        </w:rPr>
        <w:t>図・登記簿</w:t>
      </w:r>
    </w:p>
    <w:p w:rsidR="00782E21" w:rsidRPr="006677C0" w:rsidRDefault="002B6163" w:rsidP="00342A7C">
      <w:pPr>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※区域外流入分担金の算定に必要になります。</w:t>
      </w:r>
    </w:p>
    <w:p w:rsidR="00782E21" w:rsidRDefault="00782E21" w:rsidP="00342A7C">
      <w:pPr>
        <w:rPr>
          <w:rFonts w:asciiTheme="majorEastAsia" w:eastAsiaTheme="majorEastAsia" w:hAnsiTheme="majorEastAsia"/>
          <w:szCs w:val="24"/>
        </w:rPr>
      </w:pPr>
    </w:p>
    <w:p w:rsidR="00342A7C" w:rsidRPr="006677C0" w:rsidRDefault="00782E21" w:rsidP="00342A7C">
      <w:pPr>
        <w:rPr>
          <w:rFonts w:asciiTheme="majorEastAsia" w:eastAsiaTheme="majorEastAsia" w:hAnsiTheme="majorEastAsia"/>
          <w:kern w:val="0"/>
          <w:sz w:val="24"/>
          <w:szCs w:val="24"/>
        </w:rPr>
      </w:pPr>
      <w:r w:rsidRPr="006677C0">
        <w:rPr>
          <w:rFonts w:asciiTheme="majorEastAsia" w:eastAsiaTheme="majorEastAsia" w:hAnsiTheme="majorEastAsia" w:hint="eastAsia"/>
          <w:sz w:val="24"/>
          <w:szCs w:val="24"/>
        </w:rPr>
        <w:t>11）</w:t>
      </w:r>
      <w:r w:rsidR="00A433F0" w:rsidRPr="006677C0">
        <w:rPr>
          <w:rFonts w:asciiTheme="majorEastAsia" w:eastAsiaTheme="majorEastAsia" w:hAnsiTheme="majorEastAsia" w:hint="eastAsia"/>
          <w:kern w:val="0"/>
          <w:sz w:val="24"/>
          <w:szCs w:val="24"/>
        </w:rPr>
        <w:t>その他</w:t>
      </w:r>
    </w:p>
    <w:p w:rsidR="00B80B3F" w:rsidRPr="006677C0" w:rsidRDefault="00342A7C" w:rsidP="00342A7C">
      <w:pPr>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w:t>
      </w:r>
      <w:r w:rsidR="00DD7943" w:rsidRPr="006677C0">
        <w:rPr>
          <w:rFonts w:asciiTheme="majorEastAsia" w:eastAsiaTheme="majorEastAsia" w:hAnsiTheme="majorEastAsia" w:hint="eastAsia"/>
          <w:sz w:val="24"/>
          <w:szCs w:val="24"/>
        </w:rPr>
        <w:t>都市計画法第２９条の規定に基づく開発行為の許可書の写し</w:t>
      </w:r>
    </w:p>
    <w:p w:rsidR="00B80B3F" w:rsidRPr="006677C0" w:rsidRDefault="00B80B3F" w:rsidP="00B80B3F">
      <w:pPr>
        <w:ind w:firstLineChars="100" w:firstLine="240"/>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※開発行為に該当する場合</w:t>
      </w:r>
    </w:p>
    <w:p w:rsidR="00F35CE2" w:rsidRPr="006677C0" w:rsidRDefault="00F35CE2" w:rsidP="00F35CE2">
      <w:pPr>
        <w:rPr>
          <w:rFonts w:asciiTheme="majorEastAsia" w:eastAsiaTheme="majorEastAsia" w:hAnsiTheme="majorEastAsia"/>
          <w:kern w:val="0"/>
          <w:sz w:val="24"/>
          <w:szCs w:val="24"/>
        </w:rPr>
      </w:pPr>
      <w:r w:rsidRPr="006677C0">
        <w:rPr>
          <w:rFonts w:asciiTheme="majorEastAsia" w:eastAsiaTheme="majorEastAsia" w:hAnsiTheme="majorEastAsia" w:hint="eastAsia"/>
          <w:kern w:val="0"/>
          <w:sz w:val="24"/>
          <w:szCs w:val="24"/>
        </w:rPr>
        <w:t>・小山市公共下水道区域外流入及び物件設置に関わる同意書</w:t>
      </w:r>
    </w:p>
    <w:p w:rsidR="00F35CE2" w:rsidRPr="006677C0" w:rsidRDefault="00E13137" w:rsidP="00F35CE2">
      <w:pPr>
        <w:rPr>
          <w:rFonts w:asciiTheme="majorEastAsia" w:eastAsiaTheme="majorEastAsia" w:hAnsiTheme="majorEastAsia"/>
          <w:kern w:val="0"/>
          <w:sz w:val="24"/>
          <w:szCs w:val="24"/>
        </w:rPr>
      </w:pPr>
      <w:r w:rsidRPr="006677C0">
        <w:rPr>
          <w:rFonts w:asciiTheme="majorEastAsia" w:eastAsiaTheme="majorEastAsia" w:hAnsiTheme="majorEastAsia" w:hint="eastAsia"/>
          <w:kern w:val="0"/>
          <w:sz w:val="24"/>
          <w:szCs w:val="24"/>
        </w:rPr>
        <w:t xml:space="preserve">　※申請者と土地権利者が異なる場合</w:t>
      </w:r>
    </w:p>
    <w:p w:rsidR="00342A7C" w:rsidRPr="006677C0" w:rsidRDefault="00F35CE2" w:rsidP="00E13137">
      <w:pPr>
        <w:ind w:firstLineChars="100" w:firstLine="240"/>
        <w:rPr>
          <w:rFonts w:asciiTheme="majorEastAsia" w:eastAsiaTheme="majorEastAsia" w:hAnsiTheme="majorEastAsia"/>
          <w:kern w:val="0"/>
          <w:sz w:val="24"/>
          <w:szCs w:val="24"/>
        </w:rPr>
      </w:pPr>
      <w:r w:rsidRPr="006677C0">
        <w:rPr>
          <w:rFonts w:asciiTheme="majorEastAsia" w:eastAsiaTheme="majorEastAsia" w:hAnsiTheme="majorEastAsia" w:hint="eastAsia"/>
          <w:kern w:val="0"/>
          <w:sz w:val="24"/>
          <w:szCs w:val="24"/>
        </w:rPr>
        <w:t>（開発行為に該当する場合、開発行為施工同意書でも可）</w:t>
      </w:r>
    </w:p>
    <w:p w:rsidR="001068C5" w:rsidRPr="006677C0" w:rsidRDefault="00342A7C" w:rsidP="00342A7C">
      <w:pPr>
        <w:rPr>
          <w:rFonts w:asciiTheme="majorEastAsia" w:eastAsiaTheme="majorEastAsia" w:hAnsiTheme="majorEastAsia"/>
          <w:sz w:val="24"/>
          <w:szCs w:val="24"/>
        </w:rPr>
      </w:pPr>
      <w:r w:rsidRPr="006677C0">
        <w:rPr>
          <w:rFonts w:asciiTheme="majorEastAsia" w:eastAsiaTheme="majorEastAsia" w:hAnsiTheme="majorEastAsia" w:hint="eastAsia"/>
          <w:sz w:val="24"/>
          <w:szCs w:val="24"/>
        </w:rPr>
        <w:t>・その他管理者が必要と認める書類</w:t>
      </w:r>
    </w:p>
    <w:p w:rsidR="00392871" w:rsidRDefault="00392871" w:rsidP="00E13137">
      <w:pPr>
        <w:rPr>
          <w:rFonts w:asciiTheme="majorEastAsia" w:eastAsiaTheme="majorEastAsia" w:hAnsiTheme="majorEastAsia"/>
          <w:u w:val="single"/>
        </w:rPr>
      </w:pPr>
    </w:p>
    <w:p w:rsidR="006677C0" w:rsidRDefault="006677C0" w:rsidP="00F07A3F">
      <w:pPr>
        <w:wordWrap w:val="0"/>
        <w:jc w:val="right"/>
        <w:rPr>
          <w:rFonts w:asciiTheme="majorEastAsia" w:eastAsiaTheme="majorEastAsia" w:hAnsiTheme="majorEastAsia"/>
          <w:b/>
        </w:rPr>
      </w:pPr>
    </w:p>
    <w:p w:rsidR="00783824" w:rsidRPr="006677C0" w:rsidRDefault="00F07A3F" w:rsidP="006677C0">
      <w:pPr>
        <w:jc w:val="right"/>
        <w:rPr>
          <w:rFonts w:asciiTheme="majorEastAsia" w:eastAsiaTheme="majorEastAsia" w:hAnsiTheme="majorEastAsia"/>
          <w:b/>
          <w:sz w:val="28"/>
          <w:szCs w:val="28"/>
        </w:rPr>
      </w:pPr>
      <w:r w:rsidRPr="006677C0">
        <w:rPr>
          <w:rFonts w:asciiTheme="majorEastAsia" w:eastAsiaTheme="majorEastAsia" w:hAnsiTheme="majorEastAsia" w:hint="eastAsia"/>
          <w:b/>
          <w:sz w:val="28"/>
          <w:szCs w:val="28"/>
        </w:rPr>
        <w:t>小山市上下水道施設課　計画係</w:t>
      </w:r>
    </w:p>
    <w:p w:rsidR="00F07A3F" w:rsidRPr="006677C0" w:rsidRDefault="00F07A3F" w:rsidP="00F07A3F">
      <w:pPr>
        <w:jc w:val="right"/>
        <w:rPr>
          <w:rFonts w:asciiTheme="majorEastAsia" w:eastAsiaTheme="majorEastAsia" w:hAnsiTheme="majorEastAsia"/>
          <w:b/>
          <w:sz w:val="28"/>
          <w:szCs w:val="28"/>
        </w:rPr>
      </w:pPr>
      <w:r w:rsidRPr="006677C0">
        <w:rPr>
          <w:rFonts w:asciiTheme="majorEastAsia" w:eastAsiaTheme="majorEastAsia" w:hAnsiTheme="majorEastAsia" w:hint="eastAsia"/>
          <w:b/>
          <w:sz w:val="28"/>
          <w:szCs w:val="28"/>
        </w:rPr>
        <w:t>０２８５－２４－７６１７</w:t>
      </w:r>
    </w:p>
    <w:sectPr w:rsidR="00F07A3F" w:rsidRPr="006677C0" w:rsidSect="00A20301">
      <w:pgSz w:w="11906" w:h="16838"/>
      <w:pgMar w:top="1418" w:right="1134"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D61" w:rsidRDefault="00FD3D61" w:rsidP="00396BB8">
      <w:r>
        <w:separator/>
      </w:r>
    </w:p>
  </w:endnote>
  <w:endnote w:type="continuationSeparator" w:id="0">
    <w:p w:rsidR="00FD3D61" w:rsidRDefault="00FD3D61" w:rsidP="00396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D61" w:rsidRDefault="00FD3D61" w:rsidP="00396BB8">
      <w:r>
        <w:separator/>
      </w:r>
    </w:p>
  </w:footnote>
  <w:footnote w:type="continuationSeparator" w:id="0">
    <w:p w:rsidR="00FD3D61" w:rsidRDefault="00FD3D61" w:rsidP="00396B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601D9"/>
    <w:multiLevelType w:val="hybridMultilevel"/>
    <w:tmpl w:val="F2100FF0"/>
    <w:lvl w:ilvl="0" w:tplc="DF3C8C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B70424"/>
    <w:multiLevelType w:val="hybridMultilevel"/>
    <w:tmpl w:val="4430748C"/>
    <w:lvl w:ilvl="0" w:tplc="9F8A0CEE">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4AA73481"/>
    <w:multiLevelType w:val="hybridMultilevel"/>
    <w:tmpl w:val="39143A30"/>
    <w:lvl w:ilvl="0" w:tplc="B40E330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0072628"/>
    <w:multiLevelType w:val="hybridMultilevel"/>
    <w:tmpl w:val="3C001A42"/>
    <w:lvl w:ilvl="0" w:tplc="15EE9E9C">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98E"/>
    <w:rsid w:val="00012881"/>
    <w:rsid w:val="0001715B"/>
    <w:rsid w:val="0003775E"/>
    <w:rsid w:val="00050A7D"/>
    <w:rsid w:val="0005199C"/>
    <w:rsid w:val="0006252D"/>
    <w:rsid w:val="000708BA"/>
    <w:rsid w:val="000C1A19"/>
    <w:rsid w:val="000C777D"/>
    <w:rsid w:val="000D0ABF"/>
    <w:rsid w:val="000D2145"/>
    <w:rsid w:val="000E0311"/>
    <w:rsid w:val="000F58D0"/>
    <w:rsid w:val="00101699"/>
    <w:rsid w:val="00103CA1"/>
    <w:rsid w:val="001068C5"/>
    <w:rsid w:val="00111237"/>
    <w:rsid w:val="00124BBB"/>
    <w:rsid w:val="0013492E"/>
    <w:rsid w:val="00134CD7"/>
    <w:rsid w:val="0013641D"/>
    <w:rsid w:val="00154A8B"/>
    <w:rsid w:val="00156E12"/>
    <w:rsid w:val="00160C30"/>
    <w:rsid w:val="001667C9"/>
    <w:rsid w:val="001707CB"/>
    <w:rsid w:val="00175E7F"/>
    <w:rsid w:val="00197836"/>
    <w:rsid w:val="001A1AAE"/>
    <w:rsid w:val="001B05B3"/>
    <w:rsid w:val="001B09BD"/>
    <w:rsid w:val="001D6A2A"/>
    <w:rsid w:val="001D7585"/>
    <w:rsid w:val="001F1F87"/>
    <w:rsid w:val="001F724D"/>
    <w:rsid w:val="002116B7"/>
    <w:rsid w:val="002142D8"/>
    <w:rsid w:val="00225DB1"/>
    <w:rsid w:val="00247CA8"/>
    <w:rsid w:val="00263008"/>
    <w:rsid w:val="00264169"/>
    <w:rsid w:val="002749ED"/>
    <w:rsid w:val="00276DF1"/>
    <w:rsid w:val="00280A1B"/>
    <w:rsid w:val="0029613F"/>
    <w:rsid w:val="002A2E4C"/>
    <w:rsid w:val="002B6163"/>
    <w:rsid w:val="002C0D80"/>
    <w:rsid w:val="002C612F"/>
    <w:rsid w:val="002D0E45"/>
    <w:rsid w:val="002D68F6"/>
    <w:rsid w:val="002D7321"/>
    <w:rsid w:val="002E1E3C"/>
    <w:rsid w:val="002F09F5"/>
    <w:rsid w:val="00317717"/>
    <w:rsid w:val="003222E6"/>
    <w:rsid w:val="00342A7C"/>
    <w:rsid w:val="00350E63"/>
    <w:rsid w:val="00356F89"/>
    <w:rsid w:val="00372FCC"/>
    <w:rsid w:val="003849F4"/>
    <w:rsid w:val="003852B2"/>
    <w:rsid w:val="003909BE"/>
    <w:rsid w:val="00392871"/>
    <w:rsid w:val="00396BB8"/>
    <w:rsid w:val="003A0586"/>
    <w:rsid w:val="003A0599"/>
    <w:rsid w:val="003C1CA0"/>
    <w:rsid w:val="003C6650"/>
    <w:rsid w:val="003D2C2F"/>
    <w:rsid w:val="003D48C1"/>
    <w:rsid w:val="003F16F7"/>
    <w:rsid w:val="003F4782"/>
    <w:rsid w:val="003F6726"/>
    <w:rsid w:val="004004E0"/>
    <w:rsid w:val="004013F5"/>
    <w:rsid w:val="004120D5"/>
    <w:rsid w:val="00431ED7"/>
    <w:rsid w:val="00434ACE"/>
    <w:rsid w:val="00435A5E"/>
    <w:rsid w:val="004611DF"/>
    <w:rsid w:val="004622B2"/>
    <w:rsid w:val="00472A27"/>
    <w:rsid w:val="00481CB7"/>
    <w:rsid w:val="0048461C"/>
    <w:rsid w:val="004C4BE4"/>
    <w:rsid w:val="004C6AB8"/>
    <w:rsid w:val="004F6C19"/>
    <w:rsid w:val="005029C5"/>
    <w:rsid w:val="00502FEC"/>
    <w:rsid w:val="00511763"/>
    <w:rsid w:val="00513E26"/>
    <w:rsid w:val="00520BBE"/>
    <w:rsid w:val="005253A8"/>
    <w:rsid w:val="00554C08"/>
    <w:rsid w:val="0055798C"/>
    <w:rsid w:val="00560ECD"/>
    <w:rsid w:val="005674C2"/>
    <w:rsid w:val="005802C4"/>
    <w:rsid w:val="00583D71"/>
    <w:rsid w:val="0059032A"/>
    <w:rsid w:val="00595C0B"/>
    <w:rsid w:val="005A2BA0"/>
    <w:rsid w:val="005A42A1"/>
    <w:rsid w:val="005A7F6C"/>
    <w:rsid w:val="005B75C3"/>
    <w:rsid w:val="005C0243"/>
    <w:rsid w:val="005C73B2"/>
    <w:rsid w:val="005D7C4E"/>
    <w:rsid w:val="005D7FE8"/>
    <w:rsid w:val="005E0ABD"/>
    <w:rsid w:val="005E156D"/>
    <w:rsid w:val="00616A8C"/>
    <w:rsid w:val="00621AA9"/>
    <w:rsid w:val="0063048E"/>
    <w:rsid w:val="00645AE0"/>
    <w:rsid w:val="00652982"/>
    <w:rsid w:val="006540BC"/>
    <w:rsid w:val="006607E0"/>
    <w:rsid w:val="0066598E"/>
    <w:rsid w:val="006677C0"/>
    <w:rsid w:val="00690E54"/>
    <w:rsid w:val="006A299F"/>
    <w:rsid w:val="006B1391"/>
    <w:rsid w:val="006C0D7F"/>
    <w:rsid w:val="006C45D4"/>
    <w:rsid w:val="006C70B1"/>
    <w:rsid w:val="006D62C4"/>
    <w:rsid w:val="006E6D0B"/>
    <w:rsid w:val="006F0699"/>
    <w:rsid w:val="0070136C"/>
    <w:rsid w:val="00751B1F"/>
    <w:rsid w:val="0077796E"/>
    <w:rsid w:val="00781726"/>
    <w:rsid w:val="00782E21"/>
    <w:rsid w:val="00782E3C"/>
    <w:rsid w:val="00783824"/>
    <w:rsid w:val="007963C5"/>
    <w:rsid w:val="007A0A60"/>
    <w:rsid w:val="007B405D"/>
    <w:rsid w:val="007B4767"/>
    <w:rsid w:val="007C0F42"/>
    <w:rsid w:val="007C41C8"/>
    <w:rsid w:val="007C7171"/>
    <w:rsid w:val="007D61A1"/>
    <w:rsid w:val="007E56FC"/>
    <w:rsid w:val="007F488E"/>
    <w:rsid w:val="00801681"/>
    <w:rsid w:val="008040E7"/>
    <w:rsid w:val="00834E02"/>
    <w:rsid w:val="00836884"/>
    <w:rsid w:val="00855109"/>
    <w:rsid w:val="0086128E"/>
    <w:rsid w:val="0089589F"/>
    <w:rsid w:val="008A1E21"/>
    <w:rsid w:val="008A6C9C"/>
    <w:rsid w:val="008C5924"/>
    <w:rsid w:val="008D2EB5"/>
    <w:rsid w:val="008F72AC"/>
    <w:rsid w:val="009021AB"/>
    <w:rsid w:val="0090569D"/>
    <w:rsid w:val="00914737"/>
    <w:rsid w:val="00917E6E"/>
    <w:rsid w:val="00924A98"/>
    <w:rsid w:val="00925045"/>
    <w:rsid w:val="00931F77"/>
    <w:rsid w:val="009552AB"/>
    <w:rsid w:val="00962C8B"/>
    <w:rsid w:val="0097112A"/>
    <w:rsid w:val="009805E9"/>
    <w:rsid w:val="00984C79"/>
    <w:rsid w:val="00986C44"/>
    <w:rsid w:val="009B7C20"/>
    <w:rsid w:val="009C088A"/>
    <w:rsid w:val="009C2F9D"/>
    <w:rsid w:val="009C3711"/>
    <w:rsid w:val="009D5B95"/>
    <w:rsid w:val="00A03DF7"/>
    <w:rsid w:val="00A14C33"/>
    <w:rsid w:val="00A16773"/>
    <w:rsid w:val="00A20301"/>
    <w:rsid w:val="00A2469E"/>
    <w:rsid w:val="00A3013D"/>
    <w:rsid w:val="00A33325"/>
    <w:rsid w:val="00A4044F"/>
    <w:rsid w:val="00A433F0"/>
    <w:rsid w:val="00A45B7D"/>
    <w:rsid w:val="00A47F64"/>
    <w:rsid w:val="00A534D5"/>
    <w:rsid w:val="00A57FD9"/>
    <w:rsid w:val="00A61DCF"/>
    <w:rsid w:val="00A66897"/>
    <w:rsid w:val="00A70DBC"/>
    <w:rsid w:val="00A87F18"/>
    <w:rsid w:val="00A9144C"/>
    <w:rsid w:val="00AB0E59"/>
    <w:rsid w:val="00AB64E9"/>
    <w:rsid w:val="00AC3615"/>
    <w:rsid w:val="00AC7B03"/>
    <w:rsid w:val="00AD1572"/>
    <w:rsid w:val="00AD2564"/>
    <w:rsid w:val="00AD5880"/>
    <w:rsid w:val="00AE1987"/>
    <w:rsid w:val="00AF4D64"/>
    <w:rsid w:val="00AF5813"/>
    <w:rsid w:val="00AF5EE5"/>
    <w:rsid w:val="00B172F5"/>
    <w:rsid w:val="00B55D38"/>
    <w:rsid w:val="00B56947"/>
    <w:rsid w:val="00B66C90"/>
    <w:rsid w:val="00B76B41"/>
    <w:rsid w:val="00B76F1B"/>
    <w:rsid w:val="00B80B3F"/>
    <w:rsid w:val="00B83CD8"/>
    <w:rsid w:val="00B842E9"/>
    <w:rsid w:val="00BA0565"/>
    <w:rsid w:val="00BC2EF9"/>
    <w:rsid w:val="00BC3394"/>
    <w:rsid w:val="00BC5C4C"/>
    <w:rsid w:val="00BD5C80"/>
    <w:rsid w:val="00BE3F9E"/>
    <w:rsid w:val="00BE65AB"/>
    <w:rsid w:val="00BF64B9"/>
    <w:rsid w:val="00BF7B87"/>
    <w:rsid w:val="00C122FE"/>
    <w:rsid w:val="00C1748C"/>
    <w:rsid w:val="00C209B3"/>
    <w:rsid w:val="00C277BF"/>
    <w:rsid w:val="00C34639"/>
    <w:rsid w:val="00C34671"/>
    <w:rsid w:val="00C37B22"/>
    <w:rsid w:val="00C54569"/>
    <w:rsid w:val="00C546AC"/>
    <w:rsid w:val="00C55E81"/>
    <w:rsid w:val="00C57FE1"/>
    <w:rsid w:val="00C61766"/>
    <w:rsid w:val="00C6641B"/>
    <w:rsid w:val="00C75F88"/>
    <w:rsid w:val="00C81691"/>
    <w:rsid w:val="00C92019"/>
    <w:rsid w:val="00C977D1"/>
    <w:rsid w:val="00CB3929"/>
    <w:rsid w:val="00CC022B"/>
    <w:rsid w:val="00CD3F76"/>
    <w:rsid w:val="00CD7D91"/>
    <w:rsid w:val="00CF0E05"/>
    <w:rsid w:val="00CF3670"/>
    <w:rsid w:val="00CF4950"/>
    <w:rsid w:val="00CF4EC0"/>
    <w:rsid w:val="00CF71F9"/>
    <w:rsid w:val="00D05E9D"/>
    <w:rsid w:val="00D124BD"/>
    <w:rsid w:val="00D20A16"/>
    <w:rsid w:val="00D358B8"/>
    <w:rsid w:val="00D4282E"/>
    <w:rsid w:val="00D614A4"/>
    <w:rsid w:val="00D6460E"/>
    <w:rsid w:val="00D749AE"/>
    <w:rsid w:val="00DB0BBC"/>
    <w:rsid w:val="00DB7D8F"/>
    <w:rsid w:val="00DD1541"/>
    <w:rsid w:val="00DD59B3"/>
    <w:rsid w:val="00DD7268"/>
    <w:rsid w:val="00DD7943"/>
    <w:rsid w:val="00DE23F0"/>
    <w:rsid w:val="00DF2E82"/>
    <w:rsid w:val="00E0316C"/>
    <w:rsid w:val="00E062FF"/>
    <w:rsid w:val="00E064FA"/>
    <w:rsid w:val="00E13137"/>
    <w:rsid w:val="00E17418"/>
    <w:rsid w:val="00E20F08"/>
    <w:rsid w:val="00E24792"/>
    <w:rsid w:val="00E36340"/>
    <w:rsid w:val="00E41FF0"/>
    <w:rsid w:val="00E50E13"/>
    <w:rsid w:val="00E6792A"/>
    <w:rsid w:val="00E83FB5"/>
    <w:rsid w:val="00E84280"/>
    <w:rsid w:val="00E844C7"/>
    <w:rsid w:val="00EA5B5B"/>
    <w:rsid w:val="00EB023C"/>
    <w:rsid w:val="00ED24DF"/>
    <w:rsid w:val="00EE13A2"/>
    <w:rsid w:val="00EE67D1"/>
    <w:rsid w:val="00EF2CB2"/>
    <w:rsid w:val="00F05D44"/>
    <w:rsid w:val="00F07A3F"/>
    <w:rsid w:val="00F160A2"/>
    <w:rsid w:val="00F35CE2"/>
    <w:rsid w:val="00F3682C"/>
    <w:rsid w:val="00F40096"/>
    <w:rsid w:val="00F471F0"/>
    <w:rsid w:val="00F511FD"/>
    <w:rsid w:val="00F56C30"/>
    <w:rsid w:val="00F66D65"/>
    <w:rsid w:val="00F75D84"/>
    <w:rsid w:val="00F925F3"/>
    <w:rsid w:val="00FA6708"/>
    <w:rsid w:val="00FB329E"/>
    <w:rsid w:val="00FB768A"/>
    <w:rsid w:val="00FC5393"/>
    <w:rsid w:val="00FC5420"/>
    <w:rsid w:val="00FD26D6"/>
    <w:rsid w:val="00FD3D61"/>
    <w:rsid w:val="00FE19D8"/>
    <w:rsid w:val="00FE45FF"/>
    <w:rsid w:val="00FF7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C2FFCC8"/>
  <w15:docId w15:val="{C882656E-C8AF-4CD4-BB79-72A2570A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6BB8"/>
    <w:pPr>
      <w:tabs>
        <w:tab w:val="center" w:pos="4252"/>
        <w:tab w:val="right" w:pos="8504"/>
      </w:tabs>
      <w:snapToGrid w:val="0"/>
    </w:pPr>
  </w:style>
  <w:style w:type="character" w:customStyle="1" w:styleId="a4">
    <w:name w:val="ヘッダー (文字)"/>
    <w:basedOn w:val="a0"/>
    <w:link w:val="a3"/>
    <w:uiPriority w:val="99"/>
    <w:rsid w:val="00396BB8"/>
  </w:style>
  <w:style w:type="paragraph" w:styleId="a5">
    <w:name w:val="footer"/>
    <w:basedOn w:val="a"/>
    <w:link w:val="a6"/>
    <w:uiPriority w:val="99"/>
    <w:unhideWhenUsed/>
    <w:rsid w:val="00396BB8"/>
    <w:pPr>
      <w:tabs>
        <w:tab w:val="center" w:pos="4252"/>
        <w:tab w:val="right" w:pos="8504"/>
      </w:tabs>
      <w:snapToGrid w:val="0"/>
    </w:pPr>
  </w:style>
  <w:style w:type="character" w:customStyle="1" w:styleId="a6">
    <w:name w:val="フッター (文字)"/>
    <w:basedOn w:val="a0"/>
    <w:link w:val="a5"/>
    <w:uiPriority w:val="99"/>
    <w:rsid w:val="00396BB8"/>
  </w:style>
  <w:style w:type="paragraph" w:styleId="a7">
    <w:name w:val="Balloon Text"/>
    <w:basedOn w:val="a"/>
    <w:link w:val="a8"/>
    <w:uiPriority w:val="99"/>
    <w:semiHidden/>
    <w:unhideWhenUsed/>
    <w:rsid w:val="00C977D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7D1"/>
    <w:rPr>
      <w:rFonts w:asciiTheme="majorHAnsi" w:eastAsiaTheme="majorEastAsia" w:hAnsiTheme="majorHAnsi" w:cstheme="majorBidi"/>
      <w:sz w:val="18"/>
      <w:szCs w:val="18"/>
    </w:rPr>
  </w:style>
  <w:style w:type="paragraph" w:styleId="a9">
    <w:name w:val="List Paragraph"/>
    <w:basedOn w:val="a"/>
    <w:uiPriority w:val="34"/>
    <w:qFormat/>
    <w:rsid w:val="00B83CD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184C8-C16D-4AF9-9D6E-50861C30D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2683</TotalTime>
  <Pages>2</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小山市</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小山市</dc:creator>
  <cp:lastModifiedBy>小山市</cp:lastModifiedBy>
  <cp:revision>174</cp:revision>
  <cp:lastPrinted>2021-03-25T05:27:00Z</cp:lastPrinted>
  <dcterms:created xsi:type="dcterms:W3CDTF">2019-09-27T07:24:00Z</dcterms:created>
  <dcterms:modified xsi:type="dcterms:W3CDTF">2023-02-17T07:17:00Z</dcterms:modified>
</cp:coreProperties>
</file>